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97" w:rsidRPr="00F4053D" w:rsidRDefault="00F4053D" w:rsidP="00F4053D">
      <w:pPr>
        <w:bidi w:val="0"/>
        <w:jc w:val="center"/>
        <w:rPr>
          <w:sz w:val="40"/>
          <w:szCs w:val="40"/>
        </w:rPr>
      </w:pPr>
      <w:r w:rsidRPr="00F4053D">
        <w:rPr>
          <w:sz w:val="40"/>
          <w:szCs w:val="40"/>
        </w:rPr>
        <w:t xml:space="preserve">Abo </w:t>
      </w:r>
      <w:proofErr w:type="spellStart"/>
      <w:r w:rsidRPr="00F4053D">
        <w:rPr>
          <w:sz w:val="40"/>
          <w:szCs w:val="40"/>
        </w:rPr>
        <w:t>Obaida</w:t>
      </w:r>
      <w:proofErr w:type="spellEnd"/>
      <w:r w:rsidRPr="00F4053D">
        <w:rPr>
          <w:sz w:val="40"/>
          <w:szCs w:val="40"/>
        </w:rPr>
        <w:t xml:space="preserve"> School</w:t>
      </w:r>
    </w:p>
    <w:p w:rsidR="00F4053D" w:rsidRPr="00F4053D" w:rsidRDefault="00F4053D" w:rsidP="00F4053D">
      <w:pPr>
        <w:bidi w:val="0"/>
        <w:jc w:val="center"/>
        <w:rPr>
          <w:sz w:val="72"/>
          <w:szCs w:val="72"/>
        </w:rPr>
      </w:pPr>
      <w:r w:rsidRPr="00F4053D">
        <w:rPr>
          <w:sz w:val="48"/>
          <w:szCs w:val="48"/>
          <w:highlight w:val="magenta"/>
        </w:rPr>
        <w:t xml:space="preserve">Adjectives- </w:t>
      </w:r>
      <w:r w:rsidRPr="00F4053D">
        <w:rPr>
          <w:rFonts w:hint="cs"/>
          <w:sz w:val="48"/>
          <w:szCs w:val="48"/>
          <w:highlight w:val="magenta"/>
          <w:rtl/>
        </w:rPr>
        <w:t>صفات</w:t>
      </w:r>
    </w:p>
    <w:p w:rsidR="00F4053D" w:rsidRDefault="00F4053D" w:rsidP="00F4053D">
      <w:pPr>
        <w:bidi w:val="0"/>
        <w:jc w:val="center"/>
        <w:rPr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4053D" w:rsidTr="00F4053D">
        <w:tc>
          <w:tcPr>
            <w:tcW w:w="2130" w:type="dxa"/>
            <w:shd w:val="clear" w:color="auto" w:fill="D99594" w:themeFill="accent2" w:themeFillTint="99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4053D">
              <w:rPr>
                <w:rFonts w:ascii="Comic Sans MS" w:hAnsi="Comic Sans MS"/>
                <w:sz w:val="40"/>
                <w:szCs w:val="40"/>
              </w:rPr>
              <w:t>Word</w:t>
            </w:r>
          </w:p>
        </w:tc>
        <w:tc>
          <w:tcPr>
            <w:tcW w:w="2130" w:type="dxa"/>
            <w:shd w:val="clear" w:color="auto" w:fill="D99594" w:themeFill="accent2" w:themeFillTint="99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4053D">
              <w:rPr>
                <w:rFonts w:ascii="Comic Sans MS" w:hAnsi="Comic Sans MS"/>
                <w:sz w:val="40"/>
                <w:szCs w:val="40"/>
              </w:rPr>
              <w:t>Meaning</w:t>
            </w:r>
          </w:p>
        </w:tc>
        <w:tc>
          <w:tcPr>
            <w:tcW w:w="2131" w:type="dxa"/>
            <w:shd w:val="clear" w:color="auto" w:fill="D99594" w:themeFill="accent2" w:themeFillTint="99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4053D">
              <w:rPr>
                <w:rFonts w:ascii="Comic Sans MS" w:hAnsi="Comic Sans MS"/>
                <w:sz w:val="40"/>
                <w:szCs w:val="40"/>
              </w:rPr>
              <w:t>Word</w:t>
            </w:r>
          </w:p>
        </w:tc>
        <w:tc>
          <w:tcPr>
            <w:tcW w:w="2131" w:type="dxa"/>
            <w:shd w:val="clear" w:color="auto" w:fill="D99594" w:themeFill="accent2" w:themeFillTint="99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4053D">
              <w:rPr>
                <w:rFonts w:ascii="Comic Sans MS" w:hAnsi="Comic Sans MS"/>
                <w:sz w:val="40"/>
                <w:szCs w:val="40"/>
              </w:rPr>
              <w:t>Meaning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angry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غاضب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sad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حزين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big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كبير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scared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خائف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clean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نظيف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short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قصير القامة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dirty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 xml:space="preserve">قذر- </w:t>
            </w:r>
            <w:bookmarkStart w:id="0" w:name="_GoBack"/>
            <w:bookmarkEnd w:id="0"/>
            <w:r>
              <w:rPr>
                <w:rFonts w:ascii="Comic Sans MS" w:hAnsi="Comic Sans MS" w:hint="cs"/>
                <w:sz w:val="40"/>
                <w:szCs w:val="40"/>
                <w:rtl/>
              </w:rPr>
              <w:t>وسخ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small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صغير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fat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سمين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tall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طويل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happy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سعيد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thin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نحيف</w:t>
            </w:r>
          </w:p>
        </w:tc>
      </w:tr>
      <w:tr w:rsidR="00F4053D" w:rsidTr="00F4053D"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hungry</w:t>
            </w:r>
          </w:p>
        </w:tc>
        <w:tc>
          <w:tcPr>
            <w:tcW w:w="2130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جائع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tired</w:t>
            </w:r>
          </w:p>
        </w:tc>
        <w:tc>
          <w:tcPr>
            <w:tcW w:w="2131" w:type="dxa"/>
          </w:tcPr>
          <w:p w:rsidR="00F4053D" w:rsidRPr="00F4053D" w:rsidRDefault="00F4053D" w:rsidP="00F4053D">
            <w:pPr>
              <w:bidi w:val="0"/>
              <w:spacing w:line="360" w:lineRule="auto"/>
              <w:jc w:val="center"/>
              <w:rPr>
                <w:rFonts w:ascii="Comic Sans MS" w:hAnsi="Comic Sans MS" w:hint="cs"/>
                <w:sz w:val="40"/>
                <w:szCs w:val="40"/>
                <w:rtl/>
              </w:rPr>
            </w:pPr>
            <w:r>
              <w:rPr>
                <w:rFonts w:ascii="Comic Sans MS" w:hAnsi="Comic Sans MS" w:hint="cs"/>
                <w:sz w:val="40"/>
                <w:szCs w:val="40"/>
                <w:rtl/>
              </w:rPr>
              <w:t>تعبان</w:t>
            </w:r>
          </w:p>
        </w:tc>
      </w:tr>
    </w:tbl>
    <w:p w:rsidR="00F4053D" w:rsidRDefault="00F4053D" w:rsidP="00F4053D">
      <w:pPr>
        <w:bidi w:val="0"/>
        <w:jc w:val="center"/>
        <w:rPr>
          <w:sz w:val="40"/>
          <w:szCs w:val="40"/>
        </w:rPr>
      </w:pPr>
    </w:p>
    <w:p w:rsidR="00F4053D" w:rsidRDefault="00F4053D" w:rsidP="00F4053D">
      <w:pPr>
        <w:bidi w:val="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7A2A308" wp14:editId="455547A4">
            <wp:extent cx="3924300" cy="1971675"/>
            <wp:effectExtent l="0" t="0" r="0" b="9525"/>
            <wp:docPr id="1" name="صورة 1" descr="Adjectiv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jective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988" cy="19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53D" w:rsidSect="00392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3D"/>
    <w:rsid w:val="00392E5C"/>
    <w:rsid w:val="00850597"/>
    <w:rsid w:val="00F4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4053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4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4053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4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center</dc:creator>
  <cp:lastModifiedBy>dania center</cp:lastModifiedBy>
  <cp:revision>1</cp:revision>
  <dcterms:created xsi:type="dcterms:W3CDTF">2020-10-20T09:49:00Z</dcterms:created>
  <dcterms:modified xsi:type="dcterms:W3CDTF">2020-10-20T09:58:00Z</dcterms:modified>
</cp:coreProperties>
</file>